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AB" w:rsidRDefault="007A0AAB" w:rsidP="007A0AAB">
      <w:pPr>
        <w:pStyle w:val="NoSpacing"/>
      </w:pPr>
      <w:bookmarkStart w:id="0" w:name="_GoBack"/>
      <w:bookmarkEnd w:id="0"/>
      <w:r>
        <w:rPr>
          <w:b/>
          <w:sz w:val="28"/>
          <w:szCs w:val="28"/>
        </w:rPr>
        <w:t xml:space="preserve"> Media Terms</w:t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64219F" w:rsidRDefault="007A0AAB" w:rsidP="007A0AAB">
      <w:pPr>
        <w:pStyle w:val="NoSpacing"/>
      </w:pPr>
      <w:r>
        <w:t>Match each term to the correct definition.</w:t>
      </w:r>
    </w:p>
    <w:p w:rsidR="00CA219D" w:rsidRDefault="00CA219D" w:rsidP="007A0AAB">
      <w:pPr>
        <w:pStyle w:val="NoSpacing"/>
      </w:pPr>
    </w:p>
    <w:p w:rsidR="00CA219D" w:rsidRDefault="00CA219D" w:rsidP="007A0AAB">
      <w:pPr>
        <w:pStyle w:val="NoSpacing"/>
        <w:sectPr w:rsidR="00CA219D" w:rsidSect="00B17057">
          <w:pgSz w:w="12240" w:h="15840"/>
          <w:pgMar w:top="1440" w:right="1440" w:bottom="851" w:left="1440" w:header="709" w:footer="709" w:gutter="0"/>
          <w:cols w:space="708"/>
          <w:docGrid w:linePitch="360"/>
        </w:sectPr>
      </w:pPr>
    </w:p>
    <w:p w:rsidR="0064219F" w:rsidRDefault="0064219F" w:rsidP="007A0AAB">
      <w:pPr>
        <w:pStyle w:val="NoSpacing"/>
      </w:pPr>
      <w:proofErr w:type="gramStart"/>
      <w:r>
        <w:t>advertisement</w:t>
      </w:r>
      <w:proofErr w:type="gramEnd"/>
    </w:p>
    <w:p w:rsidR="0064219F" w:rsidRDefault="0064219F" w:rsidP="007A0AAB">
      <w:pPr>
        <w:pStyle w:val="NoSpacing"/>
      </w:pPr>
      <w:proofErr w:type="gramStart"/>
      <w:r>
        <w:t>agenda</w:t>
      </w:r>
      <w:proofErr w:type="gramEnd"/>
    </w:p>
    <w:p w:rsidR="0064219F" w:rsidRDefault="0064219F" w:rsidP="007A0AAB">
      <w:pPr>
        <w:pStyle w:val="NoSpacing"/>
      </w:pPr>
      <w:proofErr w:type="gramStart"/>
      <w:r>
        <w:t>bias</w:t>
      </w:r>
      <w:proofErr w:type="gramEnd"/>
    </w:p>
    <w:p w:rsidR="0064219F" w:rsidRDefault="0064219F" w:rsidP="007A0AAB">
      <w:pPr>
        <w:pStyle w:val="NoSpacing"/>
      </w:pPr>
      <w:proofErr w:type="gramStart"/>
      <w:r>
        <w:t>blog</w:t>
      </w:r>
      <w:proofErr w:type="gramEnd"/>
    </w:p>
    <w:p w:rsidR="0064219F" w:rsidRDefault="0064219F" w:rsidP="007A0AAB">
      <w:pPr>
        <w:pStyle w:val="NoSpacing"/>
      </w:pPr>
      <w:proofErr w:type="gramStart"/>
      <w:r>
        <w:t>brochure</w:t>
      </w:r>
      <w:proofErr w:type="gramEnd"/>
    </w:p>
    <w:p w:rsidR="0064219F" w:rsidRDefault="0064219F" w:rsidP="007A0AAB">
      <w:pPr>
        <w:pStyle w:val="NoSpacing"/>
      </w:pPr>
      <w:proofErr w:type="gramStart"/>
      <w:r>
        <w:t>caption</w:t>
      </w:r>
      <w:proofErr w:type="gramEnd"/>
    </w:p>
    <w:p w:rsidR="0064219F" w:rsidRDefault="0064219F" w:rsidP="007A0AAB">
      <w:pPr>
        <w:pStyle w:val="NoSpacing"/>
      </w:pPr>
      <w:proofErr w:type="gramStart"/>
      <w:r>
        <w:t>commercial</w:t>
      </w:r>
      <w:proofErr w:type="gramEnd"/>
    </w:p>
    <w:p w:rsidR="0064219F" w:rsidRDefault="0064219F" w:rsidP="007A0AAB">
      <w:pPr>
        <w:pStyle w:val="NoSpacing"/>
      </w:pPr>
      <w:proofErr w:type="gramStart"/>
      <w:r>
        <w:t>demographic</w:t>
      </w:r>
      <w:proofErr w:type="gramEnd"/>
    </w:p>
    <w:p w:rsidR="0064219F" w:rsidRDefault="0064219F" w:rsidP="007A0AAB">
      <w:pPr>
        <w:pStyle w:val="NoSpacing"/>
      </w:pPr>
      <w:proofErr w:type="gramStart"/>
      <w:r>
        <w:t>endorsement</w:t>
      </w:r>
      <w:proofErr w:type="gramEnd"/>
    </w:p>
    <w:p w:rsidR="00CA219D" w:rsidRDefault="00CA219D" w:rsidP="007A0AAB">
      <w:pPr>
        <w:pStyle w:val="NoSpacing"/>
      </w:pPr>
      <w:proofErr w:type="gramStart"/>
      <w:r>
        <w:t>format/form</w:t>
      </w:r>
      <w:proofErr w:type="gramEnd"/>
    </w:p>
    <w:p w:rsidR="0064219F" w:rsidRDefault="0064219F" w:rsidP="007A0AAB">
      <w:pPr>
        <w:pStyle w:val="NoSpacing"/>
      </w:pPr>
      <w:proofErr w:type="gramStart"/>
      <w:r>
        <w:t>headline</w:t>
      </w:r>
      <w:proofErr w:type="gramEnd"/>
    </w:p>
    <w:p w:rsidR="0064219F" w:rsidRDefault="0064219F" w:rsidP="007A0AAB">
      <w:pPr>
        <w:pStyle w:val="NoSpacing"/>
      </w:pPr>
      <w:proofErr w:type="gramStart"/>
      <w:r>
        <w:t>icon</w:t>
      </w:r>
      <w:proofErr w:type="gramEnd"/>
    </w:p>
    <w:p w:rsidR="0064219F" w:rsidRDefault="0064219F" w:rsidP="007A0AAB">
      <w:pPr>
        <w:pStyle w:val="NoSpacing"/>
      </w:pPr>
      <w:proofErr w:type="gramStart"/>
      <w:r>
        <w:t>image</w:t>
      </w:r>
      <w:proofErr w:type="gramEnd"/>
    </w:p>
    <w:p w:rsidR="0064219F" w:rsidRDefault="0064219F" w:rsidP="007A0AAB">
      <w:pPr>
        <w:pStyle w:val="NoSpacing"/>
      </w:pPr>
      <w:proofErr w:type="gramStart"/>
      <w:r>
        <w:t>intent</w:t>
      </w:r>
      <w:proofErr w:type="gramEnd"/>
    </w:p>
    <w:p w:rsidR="0064219F" w:rsidRDefault="0064219F" w:rsidP="007A0AAB">
      <w:pPr>
        <w:pStyle w:val="NoSpacing"/>
      </w:pPr>
      <w:proofErr w:type="gramStart"/>
      <w:r>
        <w:t>lead</w:t>
      </w:r>
      <w:proofErr w:type="gramEnd"/>
    </w:p>
    <w:p w:rsidR="0064219F" w:rsidRDefault="0064219F" w:rsidP="007A0AAB">
      <w:pPr>
        <w:pStyle w:val="NoSpacing"/>
      </w:pPr>
      <w:proofErr w:type="gramStart"/>
      <w:r>
        <w:t>logo</w:t>
      </w:r>
      <w:proofErr w:type="gramEnd"/>
    </w:p>
    <w:p w:rsidR="0064219F" w:rsidRDefault="0064219F" w:rsidP="007A0AAB">
      <w:pPr>
        <w:pStyle w:val="NoSpacing"/>
      </w:pPr>
      <w:proofErr w:type="gramStart"/>
      <w:r>
        <w:t>mass</w:t>
      </w:r>
      <w:proofErr w:type="gramEnd"/>
      <w:r>
        <w:t xml:space="preserve"> media</w:t>
      </w:r>
    </w:p>
    <w:p w:rsidR="0064219F" w:rsidRDefault="0064219F" w:rsidP="007A0AAB">
      <w:pPr>
        <w:pStyle w:val="NoSpacing"/>
      </w:pPr>
      <w:proofErr w:type="gramStart"/>
      <w:r>
        <w:t>media</w:t>
      </w:r>
      <w:proofErr w:type="gramEnd"/>
    </w:p>
    <w:p w:rsidR="0064219F" w:rsidRDefault="0064219F" w:rsidP="007A0AAB">
      <w:pPr>
        <w:pStyle w:val="NoSpacing"/>
      </w:pPr>
      <w:proofErr w:type="gramStart"/>
      <w:r>
        <w:t>motive</w:t>
      </w:r>
      <w:proofErr w:type="gramEnd"/>
    </w:p>
    <w:p w:rsidR="0064219F" w:rsidRDefault="0064219F" w:rsidP="007A0AAB">
      <w:pPr>
        <w:pStyle w:val="NoSpacing"/>
      </w:pPr>
      <w:proofErr w:type="gramStart"/>
      <w:r>
        <w:t>poster</w:t>
      </w:r>
      <w:proofErr w:type="gramEnd"/>
    </w:p>
    <w:p w:rsidR="0064219F" w:rsidRDefault="0064219F" w:rsidP="007A0AAB">
      <w:pPr>
        <w:pStyle w:val="NoSpacing"/>
      </w:pPr>
      <w:proofErr w:type="gramStart"/>
      <w:r>
        <w:t>product</w:t>
      </w:r>
      <w:proofErr w:type="gramEnd"/>
      <w:r>
        <w:t xml:space="preserve"> placement</w:t>
      </w:r>
    </w:p>
    <w:p w:rsidR="0064219F" w:rsidRDefault="00CA219D" w:rsidP="007A0AAB">
      <w:pPr>
        <w:pStyle w:val="NoSpacing"/>
      </w:pPr>
      <w:proofErr w:type="gramStart"/>
      <w:r>
        <w:t>propaganda</w:t>
      </w:r>
      <w:proofErr w:type="gramEnd"/>
    </w:p>
    <w:p w:rsidR="0064219F" w:rsidRDefault="0064219F" w:rsidP="007A0AAB">
      <w:pPr>
        <w:pStyle w:val="NoSpacing"/>
      </w:pPr>
      <w:proofErr w:type="gramStart"/>
      <w:r>
        <w:t>subtext</w:t>
      </w:r>
      <w:proofErr w:type="gramEnd"/>
    </w:p>
    <w:p w:rsidR="0064219F" w:rsidRDefault="0064219F" w:rsidP="007A0AAB">
      <w:pPr>
        <w:pStyle w:val="NoSpacing"/>
      </w:pPr>
      <w:proofErr w:type="gramStart"/>
      <w:r>
        <w:t>white</w:t>
      </w:r>
      <w:proofErr w:type="gramEnd"/>
      <w:r>
        <w:t xml:space="preserve"> space</w:t>
      </w:r>
    </w:p>
    <w:p w:rsidR="00CA219D" w:rsidRDefault="00CA219D" w:rsidP="007A0AAB">
      <w:pPr>
        <w:pStyle w:val="NoSpacing"/>
        <w:sectPr w:rsidR="00CA219D" w:rsidSect="0064219F">
          <w:type w:val="continuous"/>
          <w:pgSz w:w="12240" w:h="15840"/>
          <w:pgMar w:top="1440" w:right="1440" w:bottom="1440" w:left="1440" w:header="708" w:footer="708" w:gutter="0"/>
          <w:cols w:num="4" w:space="709"/>
          <w:docGrid w:linePitch="360"/>
        </w:sectPr>
      </w:pPr>
    </w:p>
    <w:p w:rsidR="00CA219D" w:rsidRDefault="00CA219D" w:rsidP="00B17057">
      <w:pPr>
        <w:pStyle w:val="NoSpacing"/>
        <w:rPr>
          <w:bCs/>
        </w:rPr>
      </w:pPr>
    </w:p>
    <w:p w:rsidR="00CA219D" w:rsidRDefault="00CA219D" w:rsidP="00B17057">
      <w:pPr>
        <w:pStyle w:val="NoSpacing"/>
        <w:rPr>
          <w:bCs/>
        </w:rPr>
      </w:pPr>
    </w:p>
    <w:p w:rsidR="007A0AAB" w:rsidRPr="00B17057" w:rsidRDefault="007A0AAB" w:rsidP="00B17057">
      <w:pPr>
        <w:pStyle w:val="NoSpacing"/>
        <w:rPr>
          <w:bCs/>
        </w:rPr>
      </w:pPr>
      <w:r w:rsidRPr="00B17057">
        <w:rPr>
          <w:bCs/>
        </w:rPr>
        <w:t xml:space="preserve">1. </w:t>
      </w:r>
      <w:r w:rsidR="00C6696E" w:rsidRPr="00C6696E">
        <w:rPr>
          <w:bCs/>
          <w:u w:val="single"/>
        </w:rPr>
        <w:t>Brochure</w:t>
      </w:r>
      <w:r w:rsidRPr="00B17057">
        <w:rPr>
          <w:bCs/>
        </w:rPr>
        <w:tab/>
      </w:r>
      <w:r w:rsidR="00C6696E">
        <w:rPr>
          <w:bCs/>
        </w:rPr>
        <w:tab/>
      </w:r>
      <w:r w:rsidR="0064219F" w:rsidRPr="00B17057">
        <w:rPr>
          <w:bCs/>
        </w:rPr>
        <w:t xml:space="preserve">A </w:t>
      </w:r>
      <w:r w:rsidR="0064219F" w:rsidRPr="00B17057">
        <w:rPr>
          <w:color w:val="222222"/>
        </w:rPr>
        <w:t xml:space="preserve">small booklet or pamphlet containing pictures and information about a </w:t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64219F" w:rsidRPr="00B17057">
        <w:rPr>
          <w:color w:val="222222"/>
        </w:rPr>
        <w:t>product or service.</w:t>
      </w:r>
    </w:p>
    <w:p w:rsidR="00CA219D" w:rsidRDefault="00CA219D" w:rsidP="00B17057">
      <w:pPr>
        <w:pStyle w:val="NoSpacing"/>
        <w:rPr>
          <w:bCs/>
        </w:rPr>
      </w:pPr>
    </w:p>
    <w:p w:rsidR="007A0AAB" w:rsidRPr="00B17057" w:rsidRDefault="00C6696E" w:rsidP="00B17057">
      <w:pPr>
        <w:pStyle w:val="NoSpacing"/>
        <w:rPr>
          <w:bCs/>
        </w:rPr>
      </w:pPr>
      <w:r>
        <w:rPr>
          <w:bCs/>
        </w:rPr>
        <w:t xml:space="preserve">2. </w:t>
      </w:r>
      <w:r w:rsidRPr="00C6696E">
        <w:rPr>
          <w:bCs/>
          <w:u w:val="single"/>
        </w:rPr>
        <w:t>Lead</w:t>
      </w:r>
      <w:r>
        <w:rPr>
          <w:bCs/>
        </w:rPr>
        <w:tab/>
      </w:r>
      <w:r w:rsidR="007A0AAB" w:rsidRPr="00B17057">
        <w:rPr>
          <w:bCs/>
        </w:rPr>
        <w:tab/>
      </w:r>
      <w:r>
        <w:rPr>
          <w:bCs/>
        </w:rPr>
        <w:tab/>
      </w:r>
      <w:r w:rsidR="0064219F" w:rsidRPr="00B17057">
        <w:rPr>
          <w:color w:val="222222"/>
        </w:rPr>
        <w:t>Introductory sentence in an article meant to grab the reader’s interest</w:t>
      </w:r>
      <w:r w:rsidR="00251A45">
        <w:rPr>
          <w:color w:val="222222"/>
        </w:rPr>
        <w:t>.</w:t>
      </w:r>
    </w:p>
    <w:p w:rsidR="00CA219D" w:rsidRDefault="00CA219D" w:rsidP="00B17057">
      <w:pPr>
        <w:pStyle w:val="NoSpacing"/>
        <w:rPr>
          <w:bCs/>
        </w:rPr>
      </w:pPr>
    </w:p>
    <w:p w:rsidR="007A0AAB" w:rsidRPr="00B17057" w:rsidRDefault="00C6696E" w:rsidP="00B17057">
      <w:pPr>
        <w:pStyle w:val="NoSpacing"/>
        <w:rPr>
          <w:bCs/>
        </w:rPr>
      </w:pPr>
      <w:r>
        <w:rPr>
          <w:bCs/>
        </w:rPr>
        <w:t xml:space="preserve">3. </w:t>
      </w:r>
      <w:r w:rsidRPr="00C6696E">
        <w:rPr>
          <w:bCs/>
          <w:u w:val="single"/>
        </w:rPr>
        <w:t>Motive</w:t>
      </w:r>
      <w:r w:rsidR="007A0AAB" w:rsidRPr="00B17057">
        <w:rPr>
          <w:bCs/>
        </w:rPr>
        <w:tab/>
      </w:r>
      <w:r>
        <w:rPr>
          <w:bCs/>
        </w:rPr>
        <w:tab/>
      </w:r>
      <w:r w:rsidR="00251A45">
        <w:rPr>
          <w:bCs/>
        </w:rPr>
        <w:t xml:space="preserve">The </w:t>
      </w:r>
      <w:r w:rsidR="00B17057" w:rsidRPr="00B17057">
        <w:rPr>
          <w:bCs/>
        </w:rPr>
        <w:t>reason for doing something</w:t>
      </w:r>
      <w:r w:rsidR="00251A45">
        <w:rPr>
          <w:bCs/>
        </w:rPr>
        <w:t>, such as to</w:t>
      </w:r>
      <w:r w:rsidR="00B17057" w:rsidRPr="00B17057">
        <w:rPr>
          <w:bCs/>
        </w:rPr>
        <w:t xml:space="preserve"> make money, change opinion</w:t>
      </w:r>
      <w:r w:rsidR="00251A45">
        <w:rPr>
          <w:bCs/>
        </w:rPr>
        <w:t>.</w:t>
      </w:r>
    </w:p>
    <w:p w:rsidR="00CA219D" w:rsidRDefault="00CA219D" w:rsidP="00B17057">
      <w:pPr>
        <w:pStyle w:val="NoSpacing"/>
        <w:rPr>
          <w:bCs/>
        </w:rPr>
      </w:pPr>
    </w:p>
    <w:p w:rsidR="007A0AAB" w:rsidRPr="00B17057" w:rsidRDefault="00C6696E" w:rsidP="00B17057">
      <w:pPr>
        <w:pStyle w:val="NoSpacing"/>
        <w:rPr>
          <w:bCs/>
        </w:rPr>
      </w:pPr>
      <w:r>
        <w:rPr>
          <w:bCs/>
        </w:rPr>
        <w:t xml:space="preserve">4. </w:t>
      </w:r>
      <w:r w:rsidRPr="00C6696E">
        <w:rPr>
          <w:bCs/>
          <w:u w:val="single"/>
        </w:rPr>
        <w:t>Advertisement</w:t>
      </w:r>
      <w:r w:rsidR="007A0AAB" w:rsidRPr="00B17057">
        <w:rPr>
          <w:bCs/>
        </w:rPr>
        <w:tab/>
      </w:r>
      <w:r w:rsidR="0064219F" w:rsidRPr="00B17057">
        <w:rPr>
          <w:bCs/>
        </w:rPr>
        <w:t xml:space="preserve">A communication form that employs sophisticated, often subtle methods of </w:t>
      </w:r>
      <w:r w:rsidR="00CA219D">
        <w:rPr>
          <w:bCs/>
        </w:rPr>
        <w:tab/>
      </w:r>
      <w:r w:rsidR="00CA219D">
        <w:rPr>
          <w:bCs/>
        </w:rPr>
        <w:tab/>
      </w:r>
      <w:r w:rsidR="00CA219D">
        <w:rPr>
          <w:bCs/>
        </w:rPr>
        <w:tab/>
      </w:r>
      <w:r w:rsidR="00CA219D">
        <w:rPr>
          <w:bCs/>
        </w:rPr>
        <w:tab/>
      </w:r>
      <w:r w:rsidR="0064219F" w:rsidRPr="00B17057">
        <w:rPr>
          <w:bCs/>
        </w:rPr>
        <w:t xml:space="preserve">persuasion to not only get you to part with your money or win your support, but </w:t>
      </w:r>
      <w:r w:rsidR="00CA219D">
        <w:rPr>
          <w:bCs/>
        </w:rPr>
        <w:tab/>
      </w:r>
      <w:r w:rsidR="00CA219D">
        <w:rPr>
          <w:bCs/>
        </w:rPr>
        <w:tab/>
      </w:r>
      <w:r w:rsidR="00CA219D">
        <w:rPr>
          <w:bCs/>
        </w:rPr>
        <w:tab/>
      </w:r>
      <w:r w:rsidR="0064219F" w:rsidRPr="00B17057">
        <w:rPr>
          <w:bCs/>
        </w:rPr>
        <w:t>to play on your desires, emotions, and biases to change the way you think.</w:t>
      </w:r>
    </w:p>
    <w:p w:rsidR="00CA219D" w:rsidRDefault="00CA219D" w:rsidP="00B17057">
      <w:pPr>
        <w:pStyle w:val="NoSpacing"/>
        <w:rPr>
          <w:bCs/>
        </w:rPr>
      </w:pPr>
    </w:p>
    <w:p w:rsidR="007A0AAB" w:rsidRPr="00B17057" w:rsidRDefault="00C6696E" w:rsidP="00B17057">
      <w:pPr>
        <w:pStyle w:val="NoSpacing"/>
        <w:rPr>
          <w:bCs/>
        </w:rPr>
      </w:pPr>
      <w:r>
        <w:rPr>
          <w:bCs/>
        </w:rPr>
        <w:t xml:space="preserve">5. </w:t>
      </w:r>
      <w:r w:rsidRPr="00C6696E">
        <w:rPr>
          <w:bCs/>
          <w:u w:val="single"/>
        </w:rPr>
        <w:t>Format/Form</w:t>
      </w:r>
      <w:r w:rsidRPr="00C6696E">
        <w:rPr>
          <w:bCs/>
          <w:u w:val="single"/>
        </w:rPr>
        <w:tab/>
      </w:r>
      <w:r w:rsidR="007A0AAB" w:rsidRPr="00B17057">
        <w:rPr>
          <w:bCs/>
        </w:rPr>
        <w:tab/>
      </w:r>
      <w:r w:rsidR="00251A45">
        <w:rPr>
          <w:bCs/>
        </w:rPr>
        <w:t xml:space="preserve">Examples of this include: </w:t>
      </w:r>
      <w:r w:rsidR="0064219F" w:rsidRPr="00B17057">
        <w:rPr>
          <w:bCs/>
        </w:rPr>
        <w:t>web, print</w:t>
      </w:r>
      <w:r w:rsidR="00251A45">
        <w:rPr>
          <w:bCs/>
        </w:rPr>
        <w:t xml:space="preserve">, etc. </w:t>
      </w:r>
      <w:r w:rsidR="0064219F" w:rsidRPr="00B17057">
        <w:rPr>
          <w:bCs/>
        </w:rPr>
        <w:t xml:space="preserve">…and then how this is designed (8x11, </w:t>
      </w:r>
      <w:r w:rsidR="00251A45">
        <w:rPr>
          <w:bCs/>
        </w:rPr>
        <w:tab/>
      </w:r>
      <w:r w:rsidR="00251A45">
        <w:rPr>
          <w:bCs/>
        </w:rPr>
        <w:tab/>
      </w:r>
      <w:r w:rsidR="00251A45">
        <w:rPr>
          <w:bCs/>
        </w:rPr>
        <w:tab/>
      </w:r>
      <w:r w:rsidR="00251A45">
        <w:rPr>
          <w:bCs/>
        </w:rPr>
        <w:tab/>
      </w:r>
      <w:r w:rsidR="0064219F" w:rsidRPr="00B17057">
        <w:rPr>
          <w:bCs/>
        </w:rPr>
        <w:t>11x17 etc.)</w:t>
      </w:r>
      <w:r w:rsidR="00251A45">
        <w:rPr>
          <w:bCs/>
        </w:rPr>
        <w:t>.</w:t>
      </w:r>
    </w:p>
    <w:p w:rsidR="00CA219D" w:rsidRDefault="00CA219D" w:rsidP="00B17057">
      <w:pPr>
        <w:pStyle w:val="NoSpacing"/>
        <w:rPr>
          <w:bCs/>
        </w:rPr>
      </w:pPr>
    </w:p>
    <w:p w:rsidR="007A0AAB" w:rsidRPr="00B17057" w:rsidRDefault="00C6696E" w:rsidP="00B17057">
      <w:pPr>
        <w:pStyle w:val="NoSpacing"/>
        <w:rPr>
          <w:bCs/>
        </w:rPr>
      </w:pPr>
      <w:r>
        <w:rPr>
          <w:bCs/>
        </w:rPr>
        <w:t xml:space="preserve">6. </w:t>
      </w:r>
      <w:r>
        <w:rPr>
          <w:bCs/>
          <w:u w:val="single"/>
        </w:rPr>
        <w:t>Logo</w:t>
      </w:r>
      <w:r>
        <w:rPr>
          <w:bCs/>
        </w:rPr>
        <w:tab/>
      </w:r>
      <w:r w:rsidR="007A0AAB" w:rsidRPr="00B17057">
        <w:rPr>
          <w:bCs/>
        </w:rPr>
        <w:tab/>
      </w:r>
      <w:r>
        <w:rPr>
          <w:bCs/>
        </w:rPr>
        <w:tab/>
      </w:r>
      <w:r w:rsidR="00251A45">
        <w:t>A</w:t>
      </w:r>
      <w:r w:rsidR="0064219F" w:rsidRPr="00B17057">
        <w:t xml:space="preserve">n identifying symbol used to advertise and promote an organization, event, </w:t>
      </w:r>
      <w:r w:rsidR="00CA219D">
        <w:tab/>
      </w:r>
      <w:r w:rsidR="00CA219D">
        <w:tab/>
      </w:r>
      <w:r w:rsidR="00CA219D">
        <w:tab/>
      </w:r>
      <w:r w:rsidR="00CA219D">
        <w:tab/>
      </w:r>
      <w:r w:rsidR="0064219F" w:rsidRPr="00B17057">
        <w:t xml:space="preserve">product or service. Usually, such symbols combine pictorial and textual </w:t>
      </w:r>
      <w:r w:rsidR="00CA219D">
        <w:tab/>
      </w:r>
      <w:r w:rsidR="00CA219D">
        <w:tab/>
      </w:r>
      <w:r w:rsidR="00CA219D">
        <w:tab/>
      </w:r>
      <w:r w:rsidR="00CA219D">
        <w:tab/>
      </w:r>
      <w:r w:rsidR="00CA219D">
        <w:tab/>
      </w:r>
      <w:r w:rsidR="0064219F" w:rsidRPr="00B17057">
        <w:t>elements in a distinctive manner.</w:t>
      </w:r>
    </w:p>
    <w:p w:rsidR="00CA219D" w:rsidRDefault="00CA219D" w:rsidP="00B17057">
      <w:pPr>
        <w:pStyle w:val="NoSpacing"/>
        <w:rPr>
          <w:bCs/>
        </w:rPr>
      </w:pPr>
    </w:p>
    <w:p w:rsidR="007A0AAB" w:rsidRPr="00B17057" w:rsidRDefault="00C6696E" w:rsidP="00B17057">
      <w:pPr>
        <w:pStyle w:val="NoSpacing"/>
        <w:rPr>
          <w:bCs/>
        </w:rPr>
      </w:pPr>
      <w:r>
        <w:rPr>
          <w:bCs/>
        </w:rPr>
        <w:t xml:space="preserve">7. </w:t>
      </w:r>
      <w:r w:rsidRPr="00C6696E">
        <w:rPr>
          <w:bCs/>
          <w:u w:val="single"/>
        </w:rPr>
        <w:t>Media</w:t>
      </w:r>
      <w:r>
        <w:rPr>
          <w:bCs/>
        </w:rPr>
        <w:tab/>
      </w:r>
      <w:r w:rsidR="007A0AAB" w:rsidRPr="00B17057">
        <w:rPr>
          <w:bCs/>
        </w:rPr>
        <w:tab/>
      </w:r>
      <w:r w:rsidR="00251A45">
        <w:t>F</w:t>
      </w:r>
      <w:r w:rsidR="00B17057" w:rsidRPr="00B17057">
        <w:t xml:space="preserve">orms of public communication (such as newspaper, radio, television, </w:t>
      </w:r>
      <w:r w:rsidR="00CA219D">
        <w:tab/>
      </w:r>
      <w:r w:rsidR="00CA219D">
        <w:tab/>
      </w:r>
      <w:r w:rsidR="00CA219D">
        <w:tab/>
      </w:r>
      <w:r w:rsidR="00CA219D">
        <w:tab/>
      </w:r>
      <w:r w:rsidR="00CA219D">
        <w:tab/>
      </w:r>
      <w:proofErr w:type="gramStart"/>
      <w:r w:rsidR="00B17057" w:rsidRPr="00B17057">
        <w:t>information</w:t>
      </w:r>
      <w:proofErr w:type="gramEnd"/>
      <w:r w:rsidR="00B17057" w:rsidRPr="00B17057">
        <w:t xml:space="preserve"> network, poster, or brochure) that are designed to reach large </w:t>
      </w:r>
      <w:r w:rsidR="00CA219D">
        <w:tab/>
      </w:r>
      <w:r w:rsidR="00CA219D">
        <w:tab/>
      </w:r>
      <w:r w:rsidR="00CA219D">
        <w:tab/>
      </w:r>
      <w:r w:rsidR="00CA219D">
        <w:tab/>
      </w:r>
      <w:r w:rsidR="00B17057" w:rsidRPr="00B17057">
        <w:t>numbers of people.</w:t>
      </w:r>
    </w:p>
    <w:p w:rsidR="00CA219D" w:rsidRDefault="00CA219D" w:rsidP="00B17057">
      <w:pPr>
        <w:pStyle w:val="NoSpacing"/>
        <w:rPr>
          <w:bCs/>
        </w:rPr>
      </w:pPr>
    </w:p>
    <w:p w:rsidR="007A0AAB" w:rsidRPr="00B17057" w:rsidRDefault="00C6696E" w:rsidP="00B17057">
      <w:pPr>
        <w:pStyle w:val="NoSpacing"/>
        <w:rPr>
          <w:bCs/>
        </w:rPr>
      </w:pPr>
      <w:r>
        <w:rPr>
          <w:bCs/>
        </w:rPr>
        <w:t xml:space="preserve">8. </w:t>
      </w:r>
      <w:r w:rsidRPr="00C6696E">
        <w:rPr>
          <w:bCs/>
          <w:u w:val="single"/>
        </w:rPr>
        <w:t>Bias</w:t>
      </w:r>
      <w:r>
        <w:rPr>
          <w:bCs/>
        </w:rPr>
        <w:tab/>
      </w:r>
      <w:r>
        <w:rPr>
          <w:bCs/>
        </w:rPr>
        <w:tab/>
      </w:r>
      <w:r w:rsidR="007A0AAB" w:rsidRPr="00B17057">
        <w:rPr>
          <w:bCs/>
        </w:rPr>
        <w:tab/>
      </w:r>
      <w:r w:rsidR="0064219F" w:rsidRPr="00B17057">
        <w:rPr>
          <w:bCs/>
          <w:lang w:eastAsia="en-CA"/>
        </w:rPr>
        <w:t>A mental leaning or inclination; partiality; prejudice; bent.</w:t>
      </w:r>
    </w:p>
    <w:p w:rsidR="00CA219D" w:rsidRDefault="00CA219D" w:rsidP="00B17057">
      <w:pPr>
        <w:pStyle w:val="NoSpacing"/>
        <w:rPr>
          <w:bCs/>
        </w:rPr>
      </w:pPr>
    </w:p>
    <w:p w:rsidR="007A0AAB" w:rsidRPr="00B17057" w:rsidRDefault="007A0AAB" w:rsidP="00B17057">
      <w:pPr>
        <w:pStyle w:val="NoSpacing"/>
        <w:rPr>
          <w:bCs/>
        </w:rPr>
      </w:pPr>
      <w:r w:rsidRPr="00B17057">
        <w:rPr>
          <w:bCs/>
        </w:rPr>
        <w:t>9</w:t>
      </w:r>
      <w:r w:rsidR="00C6696E">
        <w:rPr>
          <w:bCs/>
        </w:rPr>
        <w:t xml:space="preserve">. </w:t>
      </w:r>
      <w:r w:rsidR="00C6696E" w:rsidRPr="00C6696E">
        <w:rPr>
          <w:bCs/>
          <w:u w:val="single"/>
        </w:rPr>
        <w:t>Agenda</w:t>
      </w:r>
      <w:r w:rsidR="00C6696E">
        <w:rPr>
          <w:bCs/>
        </w:rPr>
        <w:tab/>
      </w:r>
      <w:r w:rsidRPr="00B17057">
        <w:rPr>
          <w:bCs/>
        </w:rPr>
        <w:tab/>
      </w:r>
      <w:r w:rsidR="0064219F" w:rsidRPr="00B17057">
        <w:rPr>
          <w:bCs/>
        </w:rPr>
        <w:t>A plan; goals to be achieved through advertising.</w:t>
      </w:r>
    </w:p>
    <w:p w:rsidR="00CA219D" w:rsidRDefault="00CA219D" w:rsidP="00B17057">
      <w:pPr>
        <w:pStyle w:val="NoSpacing"/>
        <w:rPr>
          <w:bCs/>
        </w:rPr>
      </w:pPr>
    </w:p>
    <w:p w:rsidR="007A0AAB" w:rsidRPr="00B17057" w:rsidRDefault="00C6696E" w:rsidP="00B17057">
      <w:pPr>
        <w:pStyle w:val="NoSpacing"/>
        <w:rPr>
          <w:bCs/>
        </w:rPr>
      </w:pPr>
      <w:r>
        <w:rPr>
          <w:bCs/>
        </w:rPr>
        <w:t xml:space="preserve">10. </w:t>
      </w:r>
      <w:r w:rsidRPr="00C6696E">
        <w:rPr>
          <w:bCs/>
          <w:u w:val="single"/>
        </w:rPr>
        <w:t>Mass Media</w:t>
      </w:r>
      <w:r>
        <w:rPr>
          <w:bCs/>
        </w:rPr>
        <w:tab/>
      </w:r>
      <w:r w:rsidR="007A0AAB" w:rsidRPr="00B17057">
        <w:rPr>
          <w:bCs/>
        </w:rPr>
        <w:tab/>
      </w:r>
      <w:r w:rsidR="00251A45">
        <w:t>W</w:t>
      </w:r>
      <w:r w:rsidR="00B17057" w:rsidRPr="00B17057">
        <w:t xml:space="preserve">hen media methods are used to communicate to thousands of people at the </w:t>
      </w:r>
      <w:r w:rsidR="00CA219D">
        <w:tab/>
      </w:r>
      <w:r w:rsidR="00CA219D">
        <w:tab/>
      </w:r>
      <w:r w:rsidR="00CA219D">
        <w:tab/>
      </w:r>
      <w:r w:rsidR="00CA219D">
        <w:tab/>
      </w:r>
      <w:r w:rsidR="00B17057" w:rsidRPr="00B17057">
        <w:t>same time</w:t>
      </w:r>
      <w:r w:rsidR="00251A45">
        <w:t>.</w:t>
      </w:r>
    </w:p>
    <w:p w:rsidR="00CA219D" w:rsidRDefault="00CA219D" w:rsidP="00B17057">
      <w:pPr>
        <w:pStyle w:val="NoSpacing"/>
        <w:rPr>
          <w:bCs/>
        </w:rPr>
      </w:pPr>
    </w:p>
    <w:p w:rsidR="007A0AAB" w:rsidRPr="00B17057" w:rsidRDefault="00C6696E" w:rsidP="00B17057">
      <w:pPr>
        <w:pStyle w:val="NoSpacing"/>
        <w:rPr>
          <w:bCs/>
        </w:rPr>
      </w:pPr>
      <w:r>
        <w:rPr>
          <w:bCs/>
        </w:rPr>
        <w:t xml:space="preserve">11. </w:t>
      </w:r>
      <w:r w:rsidRPr="00C6696E">
        <w:rPr>
          <w:bCs/>
          <w:u w:val="single"/>
        </w:rPr>
        <w:t>Headline</w:t>
      </w:r>
      <w:r>
        <w:rPr>
          <w:bCs/>
        </w:rPr>
        <w:tab/>
      </w:r>
      <w:r w:rsidR="007A0AAB" w:rsidRPr="00B17057">
        <w:rPr>
          <w:bCs/>
        </w:rPr>
        <w:tab/>
      </w:r>
      <w:r w:rsidR="00251A45">
        <w:t>T</w:t>
      </w:r>
      <w:r w:rsidR="0064219F" w:rsidRPr="00B17057">
        <w:t>he heading, title or c</w:t>
      </w:r>
      <w:r w:rsidR="00251A45">
        <w:t>aption of a newspaper article; u</w:t>
      </w:r>
      <w:r w:rsidR="0064219F" w:rsidRPr="00B17057">
        <w:t>sually very attention-</w:t>
      </w:r>
      <w:r w:rsidR="00CA219D">
        <w:tab/>
      </w:r>
      <w:r w:rsidR="00CA219D">
        <w:tab/>
      </w:r>
      <w:r w:rsidR="00CA219D">
        <w:tab/>
      </w:r>
      <w:r w:rsidR="00CA219D">
        <w:tab/>
      </w:r>
      <w:r w:rsidR="0064219F" w:rsidRPr="00B17057">
        <w:t>grabbing</w:t>
      </w:r>
      <w:r w:rsidR="00251A45">
        <w:t>.</w:t>
      </w:r>
    </w:p>
    <w:p w:rsidR="00CA219D" w:rsidRDefault="00CA219D" w:rsidP="00B17057">
      <w:pPr>
        <w:pStyle w:val="NoSpacing"/>
        <w:rPr>
          <w:bCs/>
        </w:rPr>
      </w:pPr>
    </w:p>
    <w:p w:rsidR="007A0AAB" w:rsidRPr="00B17057" w:rsidRDefault="00C6696E" w:rsidP="00B17057">
      <w:pPr>
        <w:pStyle w:val="NoSpacing"/>
        <w:rPr>
          <w:color w:val="222222"/>
        </w:rPr>
      </w:pPr>
      <w:r>
        <w:rPr>
          <w:bCs/>
        </w:rPr>
        <w:t xml:space="preserve">12. </w:t>
      </w:r>
      <w:r w:rsidRPr="00C6696E">
        <w:rPr>
          <w:bCs/>
          <w:u w:val="single"/>
        </w:rPr>
        <w:t>Blog</w:t>
      </w:r>
      <w:r>
        <w:rPr>
          <w:bCs/>
        </w:rPr>
        <w:tab/>
      </w:r>
      <w:r>
        <w:rPr>
          <w:bCs/>
        </w:rPr>
        <w:tab/>
      </w:r>
      <w:r w:rsidR="007A0AAB" w:rsidRPr="00B17057">
        <w:rPr>
          <w:bCs/>
        </w:rPr>
        <w:tab/>
      </w:r>
      <w:r w:rsidR="0064219F" w:rsidRPr="00B17057">
        <w:rPr>
          <w:bCs/>
        </w:rPr>
        <w:t>A w</w:t>
      </w:r>
      <w:r w:rsidR="0064219F" w:rsidRPr="00B17057">
        <w:rPr>
          <w:color w:val="222222"/>
        </w:rPr>
        <w:t xml:space="preserve">eb site on which an individual or group of users record opinions, </w:t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64219F" w:rsidRPr="00B17057">
        <w:rPr>
          <w:color w:val="222222"/>
        </w:rPr>
        <w:t>information, etc. on a regular basis.</w:t>
      </w:r>
    </w:p>
    <w:p w:rsidR="00CA219D" w:rsidRDefault="00CA219D" w:rsidP="00B17057">
      <w:pPr>
        <w:pStyle w:val="NoSpacing"/>
        <w:rPr>
          <w:bCs/>
        </w:rPr>
      </w:pPr>
    </w:p>
    <w:p w:rsidR="007A0AAB" w:rsidRPr="00B17057" w:rsidRDefault="00C6696E" w:rsidP="00B17057">
      <w:pPr>
        <w:pStyle w:val="NoSpacing"/>
        <w:rPr>
          <w:bCs/>
        </w:rPr>
      </w:pPr>
      <w:r>
        <w:rPr>
          <w:bCs/>
        </w:rPr>
        <w:t xml:space="preserve">13. </w:t>
      </w:r>
      <w:r w:rsidRPr="00C6696E">
        <w:rPr>
          <w:bCs/>
          <w:u w:val="single"/>
        </w:rPr>
        <w:t>Propaganda</w:t>
      </w:r>
      <w:r w:rsidRPr="00C6696E">
        <w:rPr>
          <w:bCs/>
          <w:u w:val="single"/>
        </w:rPr>
        <w:tab/>
      </w:r>
      <w:r w:rsidR="007A0AAB" w:rsidRPr="00B17057">
        <w:rPr>
          <w:bCs/>
        </w:rPr>
        <w:tab/>
      </w:r>
      <w:r w:rsidR="00251A45">
        <w:rPr>
          <w:color w:val="222222"/>
        </w:rPr>
        <w:t>A</w:t>
      </w:r>
      <w:r w:rsidR="00B17057" w:rsidRPr="00B17057">
        <w:rPr>
          <w:color w:val="222222"/>
        </w:rPr>
        <w:t>n attempt to sway popular opinion and beliefs through distortions</w:t>
      </w:r>
      <w:r w:rsidR="00E574F0">
        <w:rPr>
          <w:color w:val="222222"/>
        </w:rPr>
        <w:t xml:space="preserve"> of the truth </w:t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E574F0">
        <w:rPr>
          <w:color w:val="222222"/>
        </w:rPr>
        <w:t>or outright lies</w:t>
      </w:r>
      <w:r w:rsidR="00B17057" w:rsidRPr="00B17057">
        <w:rPr>
          <w:color w:val="222222"/>
        </w:rPr>
        <w:t xml:space="preserve">.  </w:t>
      </w:r>
    </w:p>
    <w:p w:rsidR="00CA219D" w:rsidRDefault="00CA219D" w:rsidP="00B17057">
      <w:pPr>
        <w:pStyle w:val="NoSpacing"/>
        <w:rPr>
          <w:bCs/>
        </w:rPr>
      </w:pPr>
    </w:p>
    <w:p w:rsidR="007A0AAB" w:rsidRPr="00B17057" w:rsidRDefault="00C6696E" w:rsidP="00B17057">
      <w:pPr>
        <w:pStyle w:val="NoSpacing"/>
        <w:rPr>
          <w:bCs/>
        </w:rPr>
      </w:pPr>
      <w:r>
        <w:rPr>
          <w:bCs/>
        </w:rPr>
        <w:lastRenderedPageBreak/>
        <w:t xml:space="preserve">14. </w:t>
      </w:r>
      <w:r w:rsidRPr="00C6696E">
        <w:rPr>
          <w:bCs/>
          <w:u w:val="single"/>
        </w:rPr>
        <w:t>Endorsement</w:t>
      </w:r>
      <w:r>
        <w:rPr>
          <w:bCs/>
        </w:rPr>
        <w:tab/>
      </w:r>
      <w:r w:rsidR="0064219F" w:rsidRPr="00B17057">
        <w:rPr>
          <w:bCs/>
        </w:rPr>
        <w:t>A testimonial strategy, where a famous person or organizati</w:t>
      </w:r>
      <w:r w:rsidR="00E574F0">
        <w:rPr>
          <w:bCs/>
        </w:rPr>
        <w:t xml:space="preserve">on publicly supports </w:t>
      </w:r>
      <w:r w:rsidR="00CA219D">
        <w:rPr>
          <w:bCs/>
        </w:rPr>
        <w:tab/>
      </w:r>
      <w:r w:rsidR="00CA219D">
        <w:rPr>
          <w:bCs/>
        </w:rPr>
        <w:tab/>
      </w:r>
      <w:r w:rsidR="00CA219D">
        <w:rPr>
          <w:bCs/>
        </w:rPr>
        <w:tab/>
      </w:r>
      <w:r w:rsidR="00E574F0">
        <w:rPr>
          <w:bCs/>
        </w:rPr>
        <w:t>or promotes</w:t>
      </w:r>
      <w:r w:rsidR="0064219F" w:rsidRPr="00B17057">
        <w:rPr>
          <w:bCs/>
        </w:rPr>
        <w:t xml:space="preserve"> a product.</w:t>
      </w:r>
    </w:p>
    <w:p w:rsidR="00CA219D" w:rsidRDefault="00CA219D" w:rsidP="00B17057">
      <w:pPr>
        <w:pStyle w:val="NoSpacing"/>
        <w:rPr>
          <w:bCs/>
        </w:rPr>
      </w:pPr>
    </w:p>
    <w:p w:rsidR="007A0AAB" w:rsidRPr="00B17057" w:rsidRDefault="00C6696E" w:rsidP="00B17057">
      <w:pPr>
        <w:pStyle w:val="NoSpacing"/>
        <w:rPr>
          <w:bCs/>
        </w:rPr>
      </w:pPr>
      <w:r>
        <w:rPr>
          <w:bCs/>
        </w:rPr>
        <w:t xml:space="preserve">15. </w:t>
      </w:r>
      <w:r w:rsidRPr="00C6696E">
        <w:rPr>
          <w:bCs/>
          <w:u w:val="single"/>
        </w:rPr>
        <w:t>Product Placement</w:t>
      </w:r>
      <w:r w:rsidR="007A0AAB" w:rsidRPr="00B17057">
        <w:rPr>
          <w:bCs/>
        </w:rPr>
        <w:tab/>
      </w:r>
      <w:r w:rsidR="00B17057" w:rsidRPr="00B17057">
        <w:rPr>
          <w:color w:val="222222"/>
        </w:rPr>
        <w:t xml:space="preserve">An advertising strategy in which commercial products or brands are placed </w:t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B17057" w:rsidRPr="00B17057">
        <w:rPr>
          <w:color w:val="222222"/>
        </w:rPr>
        <w:t xml:space="preserve">within a play, film, broadcast program, video game or print medium for financial </w:t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B17057" w:rsidRPr="00B17057">
        <w:rPr>
          <w:color w:val="222222"/>
        </w:rPr>
        <w:t xml:space="preserve">gain.  </w:t>
      </w:r>
    </w:p>
    <w:p w:rsidR="00CA219D" w:rsidRDefault="00CA219D" w:rsidP="00B17057">
      <w:pPr>
        <w:pStyle w:val="NoSpacing"/>
        <w:rPr>
          <w:bCs/>
        </w:rPr>
      </w:pPr>
    </w:p>
    <w:p w:rsidR="007A0AAB" w:rsidRPr="00B17057" w:rsidRDefault="00C6696E" w:rsidP="00B17057">
      <w:pPr>
        <w:pStyle w:val="NoSpacing"/>
        <w:rPr>
          <w:bCs/>
        </w:rPr>
      </w:pPr>
      <w:r>
        <w:rPr>
          <w:bCs/>
        </w:rPr>
        <w:t xml:space="preserve">16. </w:t>
      </w:r>
      <w:r w:rsidRPr="00C6696E">
        <w:rPr>
          <w:bCs/>
          <w:u w:val="single"/>
        </w:rPr>
        <w:t>Caption</w:t>
      </w:r>
      <w:r>
        <w:rPr>
          <w:bCs/>
        </w:rPr>
        <w:tab/>
      </w:r>
      <w:r w:rsidR="007A0AAB" w:rsidRPr="00B17057">
        <w:rPr>
          <w:bCs/>
        </w:rPr>
        <w:tab/>
      </w:r>
      <w:r w:rsidR="00466DAC" w:rsidRPr="00B17057">
        <w:rPr>
          <w:color w:val="222222"/>
        </w:rPr>
        <w:t>A title or brief explanation appended to an article, illustration, poster etc</w:t>
      </w:r>
      <w:r w:rsidR="00466DAC" w:rsidRPr="00B17057">
        <w:rPr>
          <w:rFonts w:cs="Arial"/>
          <w:color w:val="222222"/>
        </w:rPr>
        <w:t>.</w:t>
      </w:r>
      <w:r w:rsidR="00466DAC">
        <w:rPr>
          <w:rFonts w:cs="Arial"/>
          <w:color w:val="222222"/>
        </w:rPr>
        <w:t xml:space="preserve">; </w:t>
      </w:r>
      <w:r w:rsidR="00466DAC">
        <w:rPr>
          <w:rFonts w:cs="Arial"/>
          <w:color w:val="222222"/>
        </w:rPr>
        <w:tab/>
      </w:r>
      <w:r w:rsidR="00466DAC">
        <w:rPr>
          <w:rFonts w:cs="Arial"/>
          <w:color w:val="222222"/>
        </w:rPr>
        <w:tab/>
      </w:r>
      <w:r w:rsidR="00466DAC">
        <w:rPr>
          <w:rFonts w:cs="Arial"/>
          <w:color w:val="222222"/>
        </w:rPr>
        <w:tab/>
      </w:r>
      <w:r w:rsidR="00466DAC">
        <w:rPr>
          <w:rFonts w:cs="Arial"/>
          <w:color w:val="222222"/>
        </w:rPr>
        <w:tab/>
        <w:t>a</w:t>
      </w:r>
      <w:r w:rsidR="00466DAC" w:rsidRPr="00B17057">
        <w:rPr>
          <w:color w:val="222222"/>
        </w:rPr>
        <w:t xml:space="preserve">ppear </w:t>
      </w:r>
      <w:r w:rsidR="00466DAC">
        <w:rPr>
          <w:color w:val="222222"/>
        </w:rPr>
        <w:tab/>
      </w:r>
      <w:r w:rsidR="00466DAC" w:rsidRPr="00B17057">
        <w:rPr>
          <w:color w:val="222222"/>
        </w:rPr>
        <w:t>below the photo/visual.</w:t>
      </w:r>
    </w:p>
    <w:p w:rsidR="00CA219D" w:rsidRDefault="00CA219D" w:rsidP="00B17057">
      <w:pPr>
        <w:pStyle w:val="NoSpacing"/>
        <w:rPr>
          <w:bCs/>
        </w:rPr>
      </w:pPr>
    </w:p>
    <w:p w:rsidR="007A0AAB" w:rsidRPr="00B17057" w:rsidRDefault="00C6696E" w:rsidP="00B17057">
      <w:pPr>
        <w:pStyle w:val="NoSpacing"/>
        <w:rPr>
          <w:bCs/>
        </w:rPr>
      </w:pPr>
      <w:r>
        <w:rPr>
          <w:bCs/>
        </w:rPr>
        <w:t xml:space="preserve">17. </w:t>
      </w:r>
      <w:r w:rsidRPr="00C6696E">
        <w:rPr>
          <w:bCs/>
          <w:u w:val="single"/>
        </w:rPr>
        <w:t>Commercial</w:t>
      </w:r>
      <w:r w:rsidRPr="00C6696E">
        <w:rPr>
          <w:bCs/>
          <w:u w:val="single"/>
        </w:rPr>
        <w:tab/>
      </w:r>
      <w:r w:rsidR="007A0AAB" w:rsidRPr="00B17057">
        <w:rPr>
          <w:bCs/>
        </w:rPr>
        <w:tab/>
      </w:r>
      <w:r w:rsidR="0064219F" w:rsidRPr="00B17057">
        <w:rPr>
          <w:bCs/>
        </w:rPr>
        <w:t>A type of advertisement.</w:t>
      </w:r>
    </w:p>
    <w:p w:rsidR="00CA219D" w:rsidRDefault="00CA219D" w:rsidP="00B17057">
      <w:pPr>
        <w:pStyle w:val="NoSpacing"/>
        <w:rPr>
          <w:bCs/>
        </w:rPr>
      </w:pPr>
    </w:p>
    <w:p w:rsidR="007A0AAB" w:rsidRPr="00B17057" w:rsidRDefault="00C6696E" w:rsidP="00B17057">
      <w:pPr>
        <w:pStyle w:val="NoSpacing"/>
        <w:rPr>
          <w:bCs/>
        </w:rPr>
      </w:pPr>
      <w:r>
        <w:rPr>
          <w:bCs/>
        </w:rPr>
        <w:t xml:space="preserve">18. </w:t>
      </w:r>
      <w:r w:rsidRPr="00C6696E">
        <w:rPr>
          <w:bCs/>
          <w:u w:val="single"/>
        </w:rPr>
        <w:t>Poster</w:t>
      </w:r>
      <w:r>
        <w:rPr>
          <w:bCs/>
        </w:rPr>
        <w:tab/>
      </w:r>
      <w:r w:rsidR="007A0AAB" w:rsidRPr="00B17057">
        <w:rPr>
          <w:bCs/>
        </w:rPr>
        <w:tab/>
      </w:r>
      <w:r w:rsidR="00251A45">
        <w:rPr>
          <w:bCs/>
        </w:rPr>
        <w:t xml:space="preserve">A </w:t>
      </w:r>
      <w:r w:rsidR="00B17057" w:rsidRPr="00B17057">
        <w:rPr>
          <w:bCs/>
        </w:rPr>
        <w:t xml:space="preserve">form of communication that has varied purposes such as promoting events, </w:t>
      </w:r>
      <w:r w:rsidR="00CA219D">
        <w:rPr>
          <w:bCs/>
        </w:rPr>
        <w:tab/>
      </w:r>
      <w:r w:rsidR="00CA219D">
        <w:rPr>
          <w:bCs/>
        </w:rPr>
        <w:tab/>
      </w:r>
      <w:r w:rsidR="00CA219D">
        <w:rPr>
          <w:bCs/>
        </w:rPr>
        <w:tab/>
      </w:r>
      <w:r w:rsidR="00CA219D">
        <w:rPr>
          <w:bCs/>
        </w:rPr>
        <w:tab/>
      </w:r>
      <w:r w:rsidR="00B17057" w:rsidRPr="00B17057">
        <w:rPr>
          <w:bCs/>
        </w:rPr>
        <w:t>presenting social commentary, persuading the viewer to purchase etc..</w:t>
      </w:r>
    </w:p>
    <w:p w:rsidR="00CA219D" w:rsidRDefault="00CA219D" w:rsidP="00B17057">
      <w:pPr>
        <w:pStyle w:val="NoSpacing"/>
        <w:rPr>
          <w:bCs/>
        </w:rPr>
      </w:pPr>
    </w:p>
    <w:p w:rsidR="007A0AAB" w:rsidRPr="00466DAC" w:rsidRDefault="00C6696E" w:rsidP="00B17057">
      <w:pPr>
        <w:pStyle w:val="NoSpacing"/>
      </w:pPr>
      <w:r>
        <w:rPr>
          <w:bCs/>
        </w:rPr>
        <w:t xml:space="preserve">19. </w:t>
      </w:r>
      <w:r w:rsidRPr="00C6696E">
        <w:rPr>
          <w:bCs/>
          <w:u w:val="single"/>
        </w:rPr>
        <w:t>Subtext</w:t>
      </w:r>
      <w:r>
        <w:rPr>
          <w:bCs/>
        </w:rPr>
        <w:tab/>
      </w:r>
      <w:r w:rsidR="007A0AAB" w:rsidRPr="00B17057">
        <w:rPr>
          <w:bCs/>
        </w:rPr>
        <w:tab/>
      </w:r>
      <w:r w:rsidR="00466DAC" w:rsidRPr="00466DAC">
        <w:t xml:space="preserve">An underlying and often distinct theme or message in a piece of writing, </w:t>
      </w:r>
      <w:r w:rsidR="00466DAC">
        <w:tab/>
      </w:r>
      <w:r w:rsidR="00466DAC">
        <w:tab/>
      </w:r>
      <w:r w:rsidR="00466DAC">
        <w:tab/>
      </w:r>
      <w:r w:rsidR="00466DAC">
        <w:tab/>
      </w:r>
      <w:r w:rsidR="00466DAC" w:rsidRPr="00466DAC">
        <w:t>conversation, ad</w:t>
      </w:r>
      <w:r w:rsidR="00251A45">
        <w:t xml:space="preserve">, </w:t>
      </w:r>
      <w:r w:rsidR="00466DAC" w:rsidRPr="00466DAC">
        <w:t>etc</w:t>
      </w:r>
      <w:proofErr w:type="gramStart"/>
      <w:r w:rsidR="00466DAC" w:rsidRPr="00466DAC">
        <w:t>.</w:t>
      </w:r>
      <w:r w:rsidR="00251A45">
        <w:t>.</w:t>
      </w:r>
      <w:proofErr w:type="gramEnd"/>
    </w:p>
    <w:p w:rsidR="00CA219D" w:rsidRDefault="00CA219D" w:rsidP="00B17057">
      <w:pPr>
        <w:pStyle w:val="NoSpacing"/>
      </w:pPr>
    </w:p>
    <w:p w:rsidR="007A0AAB" w:rsidRPr="00B17057" w:rsidRDefault="007A0AAB" w:rsidP="00B17057">
      <w:pPr>
        <w:pStyle w:val="NoSpacing"/>
        <w:rPr>
          <w:bCs/>
        </w:rPr>
      </w:pPr>
      <w:r w:rsidRPr="00B17057">
        <w:t xml:space="preserve">20. </w:t>
      </w:r>
      <w:r w:rsidR="00C6696E" w:rsidRPr="00C6696E">
        <w:rPr>
          <w:bCs/>
          <w:u w:val="single"/>
        </w:rPr>
        <w:t>Image</w:t>
      </w:r>
      <w:r w:rsidR="00C6696E">
        <w:rPr>
          <w:bCs/>
        </w:rPr>
        <w:tab/>
      </w:r>
      <w:r w:rsidRPr="00B17057">
        <w:rPr>
          <w:bCs/>
        </w:rPr>
        <w:tab/>
      </w:r>
      <w:r w:rsidR="0064219F" w:rsidRPr="00B17057">
        <w:rPr>
          <w:color w:val="222222"/>
        </w:rPr>
        <w:t xml:space="preserve">A representation of the external form of a person or thing in sculpture, </w:t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CA219D">
        <w:rPr>
          <w:color w:val="222222"/>
        </w:rPr>
        <w:tab/>
      </w:r>
      <w:r w:rsidR="0064219F" w:rsidRPr="00B17057">
        <w:rPr>
          <w:color w:val="222222"/>
        </w:rPr>
        <w:t>painting, etc</w:t>
      </w:r>
      <w:proofErr w:type="gramStart"/>
      <w:r w:rsidR="0064219F" w:rsidRPr="00B17057">
        <w:rPr>
          <w:color w:val="222222"/>
        </w:rPr>
        <w:t>.</w:t>
      </w:r>
      <w:r w:rsidR="00251A45">
        <w:rPr>
          <w:color w:val="222222"/>
        </w:rPr>
        <w:t>.</w:t>
      </w:r>
      <w:proofErr w:type="gramEnd"/>
    </w:p>
    <w:p w:rsidR="00CA219D" w:rsidRDefault="00CA219D" w:rsidP="00B17057">
      <w:pPr>
        <w:pStyle w:val="NoSpacing"/>
      </w:pPr>
    </w:p>
    <w:p w:rsidR="007A0AAB" w:rsidRPr="00B17057" w:rsidRDefault="007A0AAB" w:rsidP="00B17057">
      <w:pPr>
        <w:pStyle w:val="NoSpacing"/>
        <w:rPr>
          <w:bCs/>
        </w:rPr>
      </w:pPr>
      <w:r w:rsidRPr="00B17057">
        <w:t xml:space="preserve">21. </w:t>
      </w:r>
      <w:r w:rsidR="00C6696E">
        <w:rPr>
          <w:bCs/>
          <w:u w:val="single"/>
        </w:rPr>
        <w:t>White s</w:t>
      </w:r>
      <w:r w:rsidR="00C6696E" w:rsidRPr="00C6696E">
        <w:rPr>
          <w:bCs/>
          <w:u w:val="single"/>
        </w:rPr>
        <w:t>pace</w:t>
      </w:r>
      <w:r w:rsidRPr="00B17057">
        <w:rPr>
          <w:bCs/>
        </w:rPr>
        <w:tab/>
      </w:r>
      <w:r w:rsidR="00C6696E">
        <w:rPr>
          <w:bCs/>
        </w:rPr>
        <w:tab/>
      </w:r>
      <w:proofErr w:type="gramStart"/>
      <w:r w:rsidR="00466DAC">
        <w:rPr>
          <w:bCs/>
        </w:rPr>
        <w:t>The</w:t>
      </w:r>
      <w:proofErr w:type="gramEnd"/>
      <w:r w:rsidR="00466DAC">
        <w:rPr>
          <w:bCs/>
        </w:rPr>
        <w:t xml:space="preserve"> portion of a page left unmarked.</w:t>
      </w:r>
    </w:p>
    <w:p w:rsidR="00CA219D" w:rsidRDefault="00CA219D" w:rsidP="00B17057">
      <w:pPr>
        <w:pStyle w:val="NoSpacing"/>
      </w:pPr>
    </w:p>
    <w:p w:rsidR="00B17057" w:rsidRDefault="007A0AAB" w:rsidP="00B17057">
      <w:pPr>
        <w:pStyle w:val="NoSpacing"/>
        <w:rPr>
          <w:bCs/>
        </w:rPr>
      </w:pPr>
      <w:r w:rsidRPr="00B17057">
        <w:t xml:space="preserve">22. </w:t>
      </w:r>
      <w:r w:rsidR="00C6696E" w:rsidRPr="00C6696E">
        <w:rPr>
          <w:bCs/>
          <w:u w:val="single"/>
        </w:rPr>
        <w:t>Demographic</w:t>
      </w:r>
      <w:r w:rsidRPr="00B17057">
        <w:rPr>
          <w:bCs/>
        </w:rPr>
        <w:tab/>
      </w:r>
      <w:proofErr w:type="gramStart"/>
      <w:r w:rsidR="00251A45">
        <w:rPr>
          <w:bCs/>
        </w:rPr>
        <w:t>The</w:t>
      </w:r>
      <w:proofErr w:type="gramEnd"/>
      <w:r w:rsidR="0064219F" w:rsidRPr="00B17057">
        <w:rPr>
          <w:bCs/>
        </w:rPr>
        <w:t xml:space="preserve"> group of people to whom a message is directed – age, gender etc.</w:t>
      </w:r>
    </w:p>
    <w:p w:rsidR="00CA219D" w:rsidRDefault="00CA219D" w:rsidP="00B17057">
      <w:pPr>
        <w:pStyle w:val="NoSpacing"/>
        <w:rPr>
          <w:bCs/>
        </w:rPr>
      </w:pPr>
    </w:p>
    <w:p w:rsidR="00B17057" w:rsidRDefault="00C6696E" w:rsidP="00B17057">
      <w:pPr>
        <w:pStyle w:val="NoSpacing"/>
        <w:rPr>
          <w:bCs/>
        </w:rPr>
      </w:pPr>
      <w:r>
        <w:rPr>
          <w:bCs/>
        </w:rPr>
        <w:t xml:space="preserve">23. </w:t>
      </w:r>
      <w:r w:rsidRPr="00C6696E">
        <w:rPr>
          <w:bCs/>
          <w:u w:val="single"/>
        </w:rPr>
        <w:t>Intent</w:t>
      </w:r>
      <w:r>
        <w:rPr>
          <w:bCs/>
        </w:rPr>
        <w:tab/>
      </w:r>
      <w:r w:rsidR="0064219F" w:rsidRPr="00B17057">
        <w:rPr>
          <w:bCs/>
        </w:rPr>
        <w:tab/>
        <w:t>Purpose</w:t>
      </w:r>
      <w:r w:rsidR="00251A45">
        <w:rPr>
          <w:bCs/>
        </w:rPr>
        <w:t>.</w:t>
      </w:r>
    </w:p>
    <w:p w:rsidR="00CA219D" w:rsidRDefault="00CA219D" w:rsidP="00B17057">
      <w:pPr>
        <w:pStyle w:val="NoSpacing"/>
        <w:rPr>
          <w:bCs/>
        </w:rPr>
      </w:pPr>
    </w:p>
    <w:p w:rsidR="00B17057" w:rsidRDefault="00C6696E" w:rsidP="00B17057">
      <w:pPr>
        <w:pStyle w:val="NoSpacing"/>
        <w:rPr>
          <w:color w:val="222222"/>
        </w:rPr>
      </w:pPr>
      <w:r>
        <w:rPr>
          <w:bCs/>
        </w:rPr>
        <w:t xml:space="preserve">24. </w:t>
      </w:r>
      <w:r w:rsidRPr="00C6696E">
        <w:rPr>
          <w:bCs/>
          <w:u w:val="single"/>
        </w:rPr>
        <w:t>Icon</w:t>
      </w:r>
      <w:r w:rsidRPr="00C6696E">
        <w:rPr>
          <w:bCs/>
          <w:u w:val="single"/>
        </w:rPr>
        <w:tab/>
      </w:r>
      <w:r>
        <w:rPr>
          <w:bCs/>
        </w:rPr>
        <w:tab/>
      </w:r>
      <w:r>
        <w:rPr>
          <w:bCs/>
        </w:rPr>
        <w:tab/>
      </w:r>
      <w:r w:rsidR="0064219F" w:rsidRPr="00B17057">
        <w:rPr>
          <w:color w:val="222222"/>
        </w:rPr>
        <w:t xml:space="preserve"> A person or thing regarded as a representative symbol of something</w:t>
      </w:r>
      <w:r w:rsidR="00251A45">
        <w:rPr>
          <w:color w:val="222222"/>
        </w:rPr>
        <w:t>.</w:t>
      </w:r>
    </w:p>
    <w:p w:rsidR="00CA219D" w:rsidRDefault="00CA219D" w:rsidP="00B17057">
      <w:pPr>
        <w:pStyle w:val="NoSpacing"/>
        <w:rPr>
          <w:bCs/>
        </w:rPr>
      </w:pPr>
    </w:p>
    <w:p w:rsidR="00462DB5" w:rsidRPr="00B17057" w:rsidRDefault="00462DB5" w:rsidP="00B17057">
      <w:pPr>
        <w:pStyle w:val="NoSpacing"/>
        <w:rPr>
          <w:color w:val="222222"/>
        </w:rPr>
      </w:pPr>
    </w:p>
    <w:sectPr w:rsidR="00462DB5" w:rsidRPr="00B17057" w:rsidSect="00B17057">
      <w:type w:val="continuous"/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AB"/>
    <w:rsid w:val="00251A45"/>
    <w:rsid w:val="002A614D"/>
    <w:rsid w:val="00462DB5"/>
    <w:rsid w:val="00466DAC"/>
    <w:rsid w:val="0064219F"/>
    <w:rsid w:val="00751762"/>
    <w:rsid w:val="007A0AAB"/>
    <w:rsid w:val="00B17057"/>
    <w:rsid w:val="00BD3851"/>
    <w:rsid w:val="00BE6454"/>
    <w:rsid w:val="00C6696E"/>
    <w:rsid w:val="00CA219D"/>
    <w:rsid w:val="00E574F0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CD5B8-1BA6-406D-A316-E2B3B64E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9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A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8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3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DDE6-52CA-4181-B003-3B5A5D1A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Carolyn Chaulk</cp:lastModifiedBy>
  <cp:revision>2</cp:revision>
  <cp:lastPrinted>2016-04-14T14:36:00Z</cp:lastPrinted>
  <dcterms:created xsi:type="dcterms:W3CDTF">2019-05-27T11:31:00Z</dcterms:created>
  <dcterms:modified xsi:type="dcterms:W3CDTF">2019-05-27T11:31:00Z</dcterms:modified>
</cp:coreProperties>
</file>